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B30" w:rsidRDefault="006F5B30" w:rsidP="006F5B30">
      <w:pPr>
        <w:pStyle w:val="Cartable"/>
      </w:pPr>
      <w:r>
        <w:t>Page 280. Exercice 42. À toi de construire.</w:t>
      </w:r>
    </w:p>
    <w:p w:rsidR="006F5B30" w:rsidRDefault="006F5B30" w:rsidP="006F5B30">
      <w:pPr>
        <w:pStyle w:val="Cartable"/>
      </w:pPr>
      <w:r>
        <w:t xml:space="preserve">Sur </w:t>
      </w:r>
      <w:hyperlink r:id="rId4" w:history="1">
        <w:proofErr w:type="spellStart"/>
        <w:r w:rsidRPr="009E6625">
          <w:rPr>
            <w:rStyle w:val="Lienhypertexte"/>
          </w:rPr>
          <w:t>GeoGebra</w:t>
        </w:r>
        <w:proofErr w:type="spellEnd"/>
      </w:hyperlink>
      <w:r>
        <w:t> :</w:t>
      </w:r>
    </w:p>
    <w:p w:rsidR="006F5B30" w:rsidRDefault="006F5B30" w:rsidP="006F5B30">
      <w:pPr>
        <w:pStyle w:val="Cartable"/>
        <w:ind w:left="708"/>
      </w:pPr>
      <w:r>
        <w:t xml:space="preserve">a. Construis un triangle KOA rectangle en A tel que AK = 5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AKO</m:t>
            </m:r>
          </m:e>
        </m:acc>
      </m:oMath>
      <w:r>
        <w:t xml:space="preserve"> = 40°.</w:t>
      </w:r>
    </w:p>
    <w:p w:rsidR="006F5B30" w:rsidRPr="00AA5E7C" w:rsidRDefault="006F5B30" w:rsidP="006F5B30">
      <w:pPr>
        <w:pStyle w:val="Cartable"/>
        <w:rPr>
          <w:b/>
        </w:rPr>
      </w:pPr>
      <w:r w:rsidRPr="00AA5E7C">
        <w:rPr>
          <w:b/>
        </w:rPr>
        <w:t xml:space="preserve">b. Calcule la longueur OA arrondie au </w:t>
      </w:r>
      <w:proofErr w:type="spellStart"/>
      <w:r w:rsidRPr="00AA5E7C">
        <w:rPr>
          <w:b/>
        </w:rPr>
        <w:t>mm.</w:t>
      </w:r>
      <w:proofErr w:type="spellEnd"/>
    </w:p>
    <w:p w:rsidR="006F5B30" w:rsidRPr="00A164A7" w:rsidRDefault="006F5B30" w:rsidP="006F5B30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30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14804"/>
    <w:rsid w:val="006B1396"/>
    <w:rsid w:val="006E7255"/>
    <w:rsid w:val="006F5B30"/>
    <w:rsid w:val="00713AF7"/>
    <w:rsid w:val="0076668D"/>
    <w:rsid w:val="008A1733"/>
    <w:rsid w:val="008F0E81"/>
    <w:rsid w:val="008F77EB"/>
    <w:rsid w:val="009E6625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D45BE"/>
  <w15:chartTrackingRefBased/>
  <w15:docId w15:val="{580D755D-DD87-42E8-8215-55EC014A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F5B3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6F5B30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9E66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280Ex4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191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2017-03-31T12:33:00Z</dcterms:created>
  <dcterms:modified xsi:type="dcterms:W3CDTF">2017-05-17T12:53:00Z</dcterms:modified>
</cp:coreProperties>
</file>